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453E" w14:textId="77777777" w:rsidR="00A9738D" w:rsidRPr="00A9738D" w:rsidRDefault="00A9738D" w:rsidP="00A9738D">
      <w:pPr>
        <w:rPr>
          <w:b/>
          <w:bCs/>
        </w:rPr>
      </w:pPr>
      <w:r w:rsidRPr="00A9738D">
        <w:rPr>
          <w:b/>
          <w:bCs/>
        </w:rPr>
        <w:t>Die eBay-Predigt: Wann werden Neid und Macht giftig?</w:t>
      </w:r>
    </w:p>
    <w:p w14:paraId="12FA0676" w14:textId="77777777" w:rsidR="00A9738D" w:rsidRPr="00A9738D" w:rsidRDefault="00A9738D" w:rsidP="00A9738D">
      <w:r w:rsidRPr="00A9738D">
        <w:rPr>
          <w:b/>
          <w:bCs/>
        </w:rPr>
        <w:t>Der Anfang: Ein Thema für 189 Euro</w:t>
      </w:r>
      <w:r w:rsidRPr="00A9738D">
        <w:t xml:space="preserve"> Jemand hat bei eBay für dieses Thema Geld bezahlt. Es waren 189 Euro und 1 Cent. Die Person durfte dafür bestimmen, worüber ich heute predige. Die Frage ist: </w:t>
      </w:r>
      <w:r w:rsidRPr="00A9738D">
        <w:rPr>
          <w:b/>
          <w:bCs/>
        </w:rPr>
        <w:t>Wann werden Neid und Macht wie Gift für das Herz?</w:t>
      </w:r>
    </w:p>
    <w:p w14:paraId="1CD6936B" w14:textId="77777777" w:rsidR="00A9738D" w:rsidRPr="00A9738D" w:rsidRDefault="00A9738D" w:rsidP="00A9738D">
      <w:r w:rsidRPr="00A9738D">
        <w:rPr>
          <w:b/>
          <w:bCs/>
        </w:rPr>
        <w:t>Nicht alles ist schlecht</w:t>
      </w:r>
      <w:r w:rsidRPr="00A9738D">
        <w:t xml:space="preserve"> Macht ist nicht immer schlecht. Jemand muss entscheiden, wie dieser Gottesdienst abläuft. Auch Neid ist nicht immer schlecht. Ehrgeiz kann gut sein. Man sieht, was andere können. Dann will man das auch lernen.</w:t>
      </w:r>
    </w:p>
    <w:p w14:paraId="6EE22C56" w14:textId="77777777" w:rsidR="00A9738D" w:rsidRPr="00A9738D" w:rsidRDefault="00A9738D" w:rsidP="00A9738D">
      <w:r w:rsidRPr="00A9738D">
        <w:t>Aber: Es gibt eine Grenze. Ab einem bestimmten Punkt werden Macht und Neid gefährlich. Sie werden wie Gift.</w:t>
      </w:r>
    </w:p>
    <w:p w14:paraId="75CBCF7B" w14:textId="77777777" w:rsidR="00A9738D" w:rsidRPr="00A9738D" w:rsidRDefault="00A9738D" w:rsidP="00A9738D">
      <w:r w:rsidRPr="00A9738D">
        <w:rPr>
          <w:b/>
          <w:bCs/>
        </w:rPr>
        <w:t>Ein Beispiel aus der Bibel: Saul und David</w:t>
      </w:r>
      <w:r w:rsidRPr="00A9738D">
        <w:t xml:space="preserve"> In der Bibel gibt es eine Geschichte dazu. Es geht um König Saul und den jungen David. David hat einen Kampf gewonnen. Alle Menschen haben gefeiert. Die Frauen haben ein Lied gesungen. Sie sangen: „Saul ist stark. Aber David ist noch viel stärker“.</w:t>
      </w:r>
    </w:p>
    <w:p w14:paraId="26E3A5C9" w14:textId="77777777" w:rsidR="00A9738D" w:rsidRPr="00A9738D" w:rsidRDefault="00A9738D" w:rsidP="00A9738D">
      <w:r w:rsidRPr="00A9738D">
        <w:t>Saul hörte das Lied. Er wurde wütend und neidisch. Er dachte: „Die Leute mögen David lieber als mich“. In diesem Moment wurde der Neid zum Gift für Saul.</w:t>
      </w:r>
    </w:p>
    <w:p w14:paraId="065BCC7E" w14:textId="77777777" w:rsidR="00A9738D" w:rsidRPr="00A9738D" w:rsidRDefault="00A9738D" w:rsidP="00A9738D">
      <w:r w:rsidRPr="00A9738D">
        <w:rPr>
          <w:b/>
          <w:bCs/>
        </w:rPr>
        <w:t>Warum passiert das? (Die Analyse)</w:t>
      </w:r>
      <w:r w:rsidRPr="00A9738D">
        <w:t xml:space="preserve"> Es gibt drei Gründe, warum Neid und Macht uns schaden.</w:t>
      </w:r>
    </w:p>
    <w:p w14:paraId="0AC0A14B" w14:textId="77777777" w:rsidR="00A9738D" w:rsidRPr="00A9738D" w:rsidRDefault="00A9738D" w:rsidP="00A9738D">
      <w:r w:rsidRPr="00A9738D">
        <w:rPr>
          <w:b/>
          <w:bCs/>
        </w:rPr>
        <w:t>1. Macht macht einsam</w:t>
      </w:r>
      <w:r w:rsidRPr="00A9738D">
        <w:t xml:space="preserve"> Forscher sagen: Macht verändert das Gehirn. Wenn jemand viel Macht hat, verlernt er oft das Mitgefühl. Er kann sich nicht mehr gut in andere Menschen einfühlen. Er sieht andere Menschen nur noch als Gegner.</w:t>
      </w:r>
    </w:p>
    <w:p w14:paraId="1AF87179" w14:textId="77777777" w:rsidR="00A9738D" w:rsidRPr="00A9738D" w:rsidRDefault="00A9738D" w:rsidP="00A9738D">
      <w:r w:rsidRPr="00A9738D">
        <w:rPr>
          <w:b/>
          <w:bCs/>
        </w:rPr>
        <w:t>2. Wir wollen, was andere haben</w:t>
      </w:r>
      <w:r w:rsidRPr="00A9738D">
        <w:t xml:space="preserve"> Oft sind wir zufrieden. Aber dann sehen wir, was der Nachbar hat. Zum Beispiel ein neues Auto. Dann wollen wir das auch haben. Wir schauen dann nicht mehr auf unser eigenes Leben.</w:t>
      </w:r>
    </w:p>
    <w:p w14:paraId="4825DD6A" w14:textId="77777777" w:rsidR="00A9738D" w:rsidRPr="00A9738D" w:rsidRDefault="00A9738D" w:rsidP="00A9738D">
      <w:r w:rsidRPr="00A9738D">
        <w:rPr>
          <w:b/>
          <w:bCs/>
        </w:rPr>
        <w:t>3. Die Kuchen-Logik</w:t>
      </w:r>
      <w:r w:rsidRPr="00A9738D">
        <w:t xml:space="preserve"> Wir stellen uns Glück oft wie einen Kuchen vor. Wir denken: Wenn der andere ein großes Stück bekommt, bleibt für mich weniger übrig. Das dachte auch König Saul. Aber das ist oft falsch.</w:t>
      </w:r>
    </w:p>
    <w:p w14:paraId="6FABF6A9" w14:textId="77777777" w:rsidR="00A9738D" w:rsidRPr="00A9738D" w:rsidRDefault="00A9738D" w:rsidP="00A9738D">
      <w:r w:rsidRPr="00A9738D">
        <w:rPr>
          <w:b/>
          <w:bCs/>
        </w:rPr>
        <w:t>Das Gegengift: Was Jesus getan hat</w:t>
      </w:r>
      <w:r w:rsidRPr="00A9738D">
        <w:t xml:space="preserve"> Was hilft gegen dieses Gift? Wir schauen auf Jesus. Jesus hatte mehr Macht als alle anderen. Aber er hat seine Macht anders genutzt. Er ist nicht nach oben gestiegen. Er ist nach unten gegangen. Er ist vom Chef zum Diener geworden. Er hat gezeigt: Wahre Macht bedeutet, anderen zu helfen.</w:t>
      </w:r>
    </w:p>
    <w:p w14:paraId="3322925A" w14:textId="77777777" w:rsidR="00A9738D" w:rsidRPr="00A9738D" w:rsidRDefault="00A9738D" w:rsidP="00A9738D">
      <w:r w:rsidRPr="00A9738D">
        <w:t>Paulus schreibt dazu: Wir sind alle wie ein Körper. Die Hand darf nicht neidisch auf den Fuß sein. Wenn einer Erfolg hat, ist das gut für alle.</w:t>
      </w:r>
    </w:p>
    <w:p w14:paraId="50556255" w14:textId="77777777" w:rsidR="00A9738D" w:rsidRPr="00A9738D" w:rsidRDefault="00A9738D" w:rsidP="00A9738D">
      <w:r w:rsidRPr="00A9738D">
        <w:rPr>
          <w:b/>
          <w:bCs/>
        </w:rPr>
        <w:t>Die wichtigste Nachricht: Die Auktion ist vorbei</w:t>
      </w:r>
      <w:r w:rsidRPr="00A9738D">
        <w:t xml:space="preserve"> Vielleicht fühlst du dich manchmal wie bei eBay. Du denkst: Ich muss mich anstrengen. Ich muss besser sein als andere. Ich muss bieten, damit ich geliebt werde.</w:t>
      </w:r>
    </w:p>
    <w:p w14:paraId="76AA3656" w14:textId="77777777" w:rsidR="00A9738D" w:rsidRPr="00A9738D" w:rsidRDefault="00A9738D" w:rsidP="00A9738D">
      <w:r w:rsidRPr="00A9738D">
        <w:lastRenderedPageBreak/>
        <w:t xml:space="preserve">Aber Jesus sagt: </w:t>
      </w:r>
      <w:r w:rsidRPr="00A9738D">
        <w:rPr>
          <w:b/>
          <w:bCs/>
        </w:rPr>
        <w:t>Stopp!</w:t>
      </w:r>
      <w:r w:rsidRPr="00A9738D">
        <w:t xml:space="preserve"> Die Auktion ist vorbei. Du musst nicht mehr bieten. Jesus hat schon den höchsten Preis bezahlt. Er hat sein Leben für dich gegeben. Du bist der Hauptgewinn. Gott liebt dich, so wie du bist.</w:t>
      </w:r>
    </w:p>
    <w:p w14:paraId="7AF36AD0" w14:textId="77777777" w:rsidR="00A9738D" w:rsidRPr="00A9738D" w:rsidRDefault="00A9738D" w:rsidP="00A9738D">
      <w:r w:rsidRPr="00A9738D">
        <w:rPr>
          <w:b/>
          <w:bCs/>
        </w:rPr>
        <w:t>Drei Tipps für die Woche</w:t>
      </w:r>
      <w:r w:rsidRPr="00A9738D">
        <w:t xml:space="preserve"> Hier sind drei Ideen, wie du dein Herz beschützen kannst:</w:t>
      </w:r>
    </w:p>
    <w:p w14:paraId="6755AB37" w14:textId="77777777" w:rsidR="00A9738D" w:rsidRPr="00A9738D" w:rsidRDefault="00A9738D" w:rsidP="00A9738D">
      <w:pPr>
        <w:numPr>
          <w:ilvl w:val="0"/>
          <w:numId w:val="2"/>
        </w:numPr>
      </w:pPr>
      <w:r w:rsidRPr="00A9738D">
        <w:rPr>
          <w:b/>
          <w:bCs/>
        </w:rPr>
        <w:t>Mach eine einfache Arbeit.</w:t>
      </w:r>
      <w:r w:rsidRPr="00A9738D">
        <w:t xml:space="preserve"> Zum Beispiel: Putze etwas oder bring den Müll raus. Das hilft dir, nicht stolz zu werden.</w:t>
      </w:r>
    </w:p>
    <w:p w14:paraId="5C964E58" w14:textId="77777777" w:rsidR="00A9738D" w:rsidRPr="00A9738D" w:rsidRDefault="00A9738D" w:rsidP="00A9738D">
      <w:pPr>
        <w:numPr>
          <w:ilvl w:val="0"/>
          <w:numId w:val="2"/>
        </w:numPr>
      </w:pPr>
      <w:r w:rsidRPr="00A9738D">
        <w:rPr>
          <w:b/>
          <w:bCs/>
        </w:rPr>
        <w:t>Bete für deine Gegner.</w:t>
      </w:r>
      <w:r w:rsidRPr="00A9738D">
        <w:t xml:space="preserve"> Wenn du auf jemanden neidisch bist: Wünsche dieser Person Gutes. Bete für sie. Das vertreibt den Neid.</w:t>
      </w:r>
    </w:p>
    <w:p w14:paraId="0D487F5B" w14:textId="77777777" w:rsidR="00A9738D" w:rsidRPr="00A9738D" w:rsidRDefault="00A9738D" w:rsidP="00A9738D">
      <w:pPr>
        <w:numPr>
          <w:ilvl w:val="0"/>
          <w:numId w:val="2"/>
        </w:numPr>
      </w:pPr>
      <w:r w:rsidRPr="00A9738D">
        <w:rPr>
          <w:b/>
          <w:bCs/>
        </w:rPr>
        <w:t>Schau in den Spiegel.</w:t>
      </w:r>
      <w:r w:rsidRPr="00A9738D">
        <w:t xml:space="preserve"> Sag dir selbst: „Ich bin keine Ware bei eBay. Ich bin ein geliebtes Kind von Gott“.</w:t>
      </w:r>
    </w:p>
    <w:p w14:paraId="054D491B" w14:textId="77777777" w:rsidR="006504BE" w:rsidRDefault="006504BE"/>
    <w:sectPr w:rsidR="006504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D37D5"/>
    <w:multiLevelType w:val="multilevel"/>
    <w:tmpl w:val="2CC28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BC2FE8"/>
    <w:multiLevelType w:val="multilevel"/>
    <w:tmpl w:val="4ADE8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9072766">
    <w:abstractNumId w:val="1"/>
  </w:num>
  <w:num w:numId="2" w16cid:durableId="60897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F8"/>
    <w:rsid w:val="006504BE"/>
    <w:rsid w:val="007B32AF"/>
    <w:rsid w:val="00A413CD"/>
    <w:rsid w:val="00A9738D"/>
    <w:rsid w:val="00F121F0"/>
    <w:rsid w:val="00FA19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D14C"/>
  <w15:chartTrackingRefBased/>
  <w15:docId w15:val="{2D26FF0A-6896-4660-86D9-C1A8DB38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1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A1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A19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A19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A19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A19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A19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A19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A19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19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A19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A19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A19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A19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A19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19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19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19F8"/>
    <w:rPr>
      <w:rFonts w:eastAsiaTheme="majorEastAsia" w:cstheme="majorBidi"/>
      <w:color w:val="272727" w:themeColor="text1" w:themeTint="D8"/>
    </w:rPr>
  </w:style>
  <w:style w:type="paragraph" w:styleId="Titel">
    <w:name w:val="Title"/>
    <w:basedOn w:val="Standard"/>
    <w:next w:val="Standard"/>
    <w:link w:val="TitelZchn"/>
    <w:uiPriority w:val="10"/>
    <w:qFormat/>
    <w:rsid w:val="00FA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19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19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A19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19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A19F8"/>
    <w:rPr>
      <w:i/>
      <w:iCs/>
      <w:color w:val="404040" w:themeColor="text1" w:themeTint="BF"/>
    </w:rPr>
  </w:style>
  <w:style w:type="paragraph" w:styleId="Listenabsatz">
    <w:name w:val="List Paragraph"/>
    <w:basedOn w:val="Standard"/>
    <w:uiPriority w:val="34"/>
    <w:qFormat/>
    <w:rsid w:val="00FA19F8"/>
    <w:pPr>
      <w:ind w:left="720"/>
      <w:contextualSpacing/>
    </w:pPr>
  </w:style>
  <w:style w:type="character" w:styleId="IntensiveHervorhebung">
    <w:name w:val="Intense Emphasis"/>
    <w:basedOn w:val="Absatz-Standardschriftart"/>
    <w:uiPriority w:val="21"/>
    <w:qFormat/>
    <w:rsid w:val="00FA19F8"/>
    <w:rPr>
      <w:i/>
      <w:iCs/>
      <w:color w:val="0F4761" w:themeColor="accent1" w:themeShade="BF"/>
    </w:rPr>
  </w:style>
  <w:style w:type="paragraph" w:styleId="IntensivesZitat">
    <w:name w:val="Intense Quote"/>
    <w:basedOn w:val="Standard"/>
    <w:next w:val="Standard"/>
    <w:link w:val="IntensivesZitatZchn"/>
    <w:uiPriority w:val="30"/>
    <w:qFormat/>
    <w:rsid w:val="00FA1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A19F8"/>
    <w:rPr>
      <w:i/>
      <w:iCs/>
      <w:color w:val="0F4761" w:themeColor="accent1" w:themeShade="BF"/>
    </w:rPr>
  </w:style>
  <w:style w:type="character" w:styleId="IntensiverVerweis">
    <w:name w:val="Intense Reference"/>
    <w:basedOn w:val="Absatz-Standardschriftart"/>
    <w:uiPriority w:val="32"/>
    <w:qFormat/>
    <w:rsid w:val="00FA19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2716</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Goebel</dc:creator>
  <cp:keywords/>
  <dc:description/>
  <cp:lastModifiedBy>Jonas Goebel</cp:lastModifiedBy>
  <cp:revision>3</cp:revision>
  <dcterms:created xsi:type="dcterms:W3CDTF">2026-02-16T14:32:00Z</dcterms:created>
  <dcterms:modified xsi:type="dcterms:W3CDTF">2026-02-16T14:33:00Z</dcterms:modified>
</cp:coreProperties>
</file>